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B9" w:rsidRPr="001A5BB9" w:rsidRDefault="001A5BB9" w:rsidP="001A5BB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«Норильский городской архив»</w:t>
      </w:r>
    </w:p>
    <w:p w:rsidR="001A5BB9" w:rsidRPr="001A5BB9" w:rsidRDefault="001A5BB9" w:rsidP="001A5BB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BB9" w:rsidRPr="001A5BB9" w:rsidRDefault="001A5BB9" w:rsidP="001A5BB9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Тематический перечень документов </w:t>
      </w:r>
    </w:p>
    <w:p w:rsidR="001A5BB9" w:rsidRPr="001A5BB9" w:rsidRDefault="001A5BB9" w:rsidP="001A5BB9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B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Экология и охрана окружающей среды </w:t>
      </w:r>
      <w:r w:rsidRPr="001A5B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Норильске (1953-1990-е гг.)»</w:t>
      </w:r>
    </w:p>
    <w:p w:rsidR="001A5BB9" w:rsidRPr="001A5BB9" w:rsidRDefault="001A5BB9" w:rsidP="001A5BB9">
      <w:pPr>
        <w:spacing w:after="200" w:line="24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A5BB9" w:rsidRPr="001A5BB9" w:rsidRDefault="001A5BB9" w:rsidP="001A5BB9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8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310"/>
        <w:gridCol w:w="5388"/>
        <w:gridCol w:w="2267"/>
      </w:tblGrid>
      <w:tr w:rsidR="001A5BB9" w:rsidRPr="001A5BB9" w:rsidTr="00075E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документу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1A5BB9" w:rsidRPr="001A5BB9" w:rsidTr="00075E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BB9" w:rsidRPr="001A5BB9" w:rsidRDefault="001A5BB9" w:rsidP="001A5B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92C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92C" w:rsidRPr="001A5BB9" w:rsidRDefault="0012092C" w:rsidP="001A5BB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92C" w:rsidRDefault="0012092C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30.07.1954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92C" w:rsidRDefault="0012092C" w:rsidP="00120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борьбы с браконьерством, уничтожающим рыбные запасы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Норило-Пясинского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бассейна. Решение исполкома № 172</w:t>
            </w:r>
          </w:p>
          <w:p w:rsidR="0012092C" w:rsidRPr="005B4CF2" w:rsidRDefault="0012092C" w:rsidP="0012092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92C" w:rsidRDefault="0012092C" w:rsidP="00120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12092C" w:rsidP="00120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2092C" w:rsidRDefault="0012092C" w:rsidP="001209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Д.14.Л. 189-190</w:t>
            </w:r>
          </w:p>
          <w:p w:rsidR="0012092C" w:rsidRDefault="0012092C" w:rsidP="000231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1A5BB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184240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A67B10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комиссии по проверке загрязнения спускаемой воды в водоемы, прилегающие к городу. Решение исполкома № 8</w:t>
            </w:r>
          </w:p>
          <w:p w:rsidR="00A67B10" w:rsidRPr="005B4CF2" w:rsidRDefault="00A67B10" w:rsidP="00A67B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Д.14.Л.21</w:t>
            </w:r>
          </w:p>
          <w:p w:rsidR="00A67B10" w:rsidRDefault="00A67B10" w:rsidP="000231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AD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65AD" w:rsidRPr="001A5BB9" w:rsidRDefault="002F65AD" w:rsidP="001A5BB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65AD" w:rsidRDefault="007E003F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07.05.1954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5AD" w:rsidRDefault="007E003F" w:rsidP="007E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сохранении зеленых насаждений в городе и его окрестностях. Решение исполкома № 115</w:t>
            </w:r>
          </w:p>
          <w:p w:rsidR="00A81323" w:rsidRPr="005B4CF2" w:rsidRDefault="00A81323" w:rsidP="007E003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58B" w:rsidRDefault="0051058B" w:rsidP="007E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03F" w:rsidRDefault="007E003F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7E003F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</w:t>
            </w:r>
            <w:r w:rsidR="00B76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1.Оп.1.</w:t>
            </w:r>
          </w:p>
          <w:p w:rsidR="002F65AD" w:rsidRDefault="007E003F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Д.14.Лл.46-47</w:t>
            </w:r>
          </w:p>
          <w:p w:rsidR="00A81323" w:rsidRPr="00A81323" w:rsidRDefault="00A81323" w:rsidP="001A5BB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05C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05C" w:rsidRPr="001A5BB9" w:rsidRDefault="0085705C" w:rsidP="001A5BB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05C" w:rsidRDefault="0085705C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08.04.1955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05C" w:rsidRDefault="0085705C" w:rsidP="007E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охране городских лесов от хищения и истребления.  </w:t>
            </w:r>
          </w:p>
          <w:p w:rsidR="0085705C" w:rsidRDefault="0085705C" w:rsidP="007E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5C" w:rsidRDefault="0085705C" w:rsidP="007E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05C" w:rsidRDefault="0085705C" w:rsidP="00857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85705C" w:rsidP="00857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5705C" w:rsidRDefault="0085705C" w:rsidP="00857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Д.37.Лл.11-12</w:t>
            </w:r>
          </w:p>
          <w:p w:rsidR="0085705C" w:rsidRPr="005B4CF2" w:rsidRDefault="0085705C" w:rsidP="001A5BB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05C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05C" w:rsidRPr="001A5BB9" w:rsidRDefault="0085705C" w:rsidP="001A5BB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05C" w:rsidRDefault="0085705C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12.10.1956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05C" w:rsidRDefault="0085705C" w:rsidP="00857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городского отделения по охране природы (Всероссийского общества содействия охране природы и озеленению города). Решение исполкома № 215</w:t>
            </w:r>
          </w:p>
          <w:p w:rsidR="005B4CF2" w:rsidRPr="005B4CF2" w:rsidRDefault="005B4CF2" w:rsidP="0085705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05C" w:rsidRDefault="0085705C" w:rsidP="00857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85705C" w:rsidP="00857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5705C" w:rsidRDefault="0085705C" w:rsidP="00857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Л. 219</w:t>
            </w:r>
          </w:p>
          <w:p w:rsidR="0085705C" w:rsidRDefault="0085705C" w:rsidP="00857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D3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AD3" w:rsidRPr="001A5BB9" w:rsidRDefault="00DE1AD3" w:rsidP="001A5BB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AD3" w:rsidRDefault="00416B26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25.07.1958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AD3" w:rsidRDefault="00416B26" w:rsidP="00416B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Норильскому комбинату под загородный парк. Решение исполкома № 187/6</w:t>
            </w:r>
          </w:p>
          <w:p w:rsidR="00A81323" w:rsidRPr="00A81323" w:rsidRDefault="00A81323" w:rsidP="00416B2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103" w:rsidRDefault="00023103" w:rsidP="000231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73011" w:rsidRDefault="00023103" w:rsidP="000231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</w:t>
            </w:r>
            <w:r w:rsidR="00473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1.Оп.1.</w:t>
            </w:r>
          </w:p>
          <w:p w:rsidR="00023103" w:rsidRDefault="00023103" w:rsidP="000231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730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B10">
              <w:rPr>
                <w:rFonts w:ascii="Times New Roman" w:hAnsi="Times New Roman" w:cs="Times New Roman"/>
                <w:sz w:val="24"/>
                <w:szCs w:val="24"/>
              </w:rPr>
              <w:t>Лл. 112-113</w:t>
            </w:r>
          </w:p>
          <w:p w:rsidR="00DE1AD3" w:rsidRDefault="00DE1AD3" w:rsidP="001A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25.07.1958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Институту сельского хозяйства Крайнего Севера. Решение исполкома № 187/7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Pr="00A81323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Д.85.Лл. 113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08.08.1958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ЖКУ под временную базу и растениеводческий питомник. Решение исполкома № 208</w:t>
            </w:r>
          </w:p>
          <w:p w:rsidR="00A67B10" w:rsidRPr="00A81323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796063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796063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67B1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147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01.07.1960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и озеленении территории в районе хлебозавода, насосной станции №5 и строящихся очистных сооружений. Решение исполкома № 197</w:t>
            </w:r>
          </w:p>
          <w:p w:rsidR="00A67B10" w:rsidRPr="00A81323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  <w:r w:rsidR="00796063">
              <w:rPr>
                <w:rFonts w:ascii="Times New Roman" w:hAnsi="Times New Roman" w:cs="Times New Roman"/>
                <w:sz w:val="24"/>
                <w:szCs w:val="24"/>
              </w:rPr>
              <w:t>119.Л. 283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21.07.1960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Норильского отделения Всесоюзного общества охраны природы. Решение исполкома № 235</w:t>
            </w:r>
          </w:p>
          <w:p w:rsidR="00075E9B" w:rsidRDefault="00075E9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B" w:rsidRDefault="00075E9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Pr="00A81323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Д.121.</w:t>
            </w:r>
            <w:r w:rsidR="00A67B10">
              <w:rPr>
                <w:rFonts w:ascii="Times New Roman" w:hAnsi="Times New Roman" w:cs="Times New Roman"/>
                <w:sz w:val="24"/>
                <w:szCs w:val="24"/>
              </w:rPr>
              <w:t>Л. 6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B" w:rsidRPr="001A5BB9" w:rsidTr="00075E9B">
        <w:tc>
          <w:tcPr>
            <w:tcW w:w="851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B10" w:rsidRPr="001A5BB9" w:rsidTr="00075E9B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21.07.1960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раскреплении отдельных работников научно-исследовательского института Сельского хозяйства Крайнего Севера в помощь домоуправлениям и промышленным предприятиям в деле озеленения. Решение исполкома № 240 </w:t>
            </w:r>
          </w:p>
          <w:p w:rsidR="00A67B10" w:rsidRPr="00A81323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96063">
              <w:rPr>
                <w:rFonts w:ascii="Times New Roman" w:hAnsi="Times New Roman" w:cs="Times New Roman"/>
                <w:sz w:val="24"/>
                <w:szCs w:val="24"/>
              </w:rPr>
              <w:t>121. Лл.13-16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02.12.1960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запрещении сруба хвойных деревьев в окрестностях города. Решение исполкома № 353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063" w:rsidRDefault="00796063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063" w:rsidRPr="00A81323" w:rsidRDefault="00796063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96063">
              <w:rPr>
                <w:rFonts w:ascii="Times New Roman" w:hAnsi="Times New Roman" w:cs="Times New Roman"/>
                <w:sz w:val="24"/>
                <w:szCs w:val="24"/>
              </w:rPr>
              <w:t>122.Л.306</w:t>
            </w:r>
          </w:p>
          <w:p w:rsidR="00A67B10" w:rsidRPr="005B4CF2" w:rsidRDefault="00A67B10" w:rsidP="00A67B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09.06.1961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 по озеленению города. Решение исполкома № 162</w:t>
            </w:r>
          </w:p>
          <w:p w:rsidR="00796063" w:rsidRDefault="00796063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63" w:rsidRDefault="00796063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</w:t>
            </w:r>
            <w:r w:rsidR="00603B92">
              <w:rPr>
                <w:rFonts w:ascii="Times New Roman" w:hAnsi="Times New Roman" w:cs="Times New Roman"/>
                <w:sz w:val="24"/>
                <w:szCs w:val="24"/>
              </w:rPr>
              <w:t>.Л.114</w:t>
            </w:r>
          </w:p>
          <w:p w:rsidR="00A67B10" w:rsidRPr="005B4CF2" w:rsidRDefault="00A67B10" w:rsidP="00A67B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15.09.1961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благоустройству, озеленению и охране природы города. Решение исполкома № 250</w:t>
            </w:r>
          </w:p>
          <w:p w:rsidR="00603B92" w:rsidRPr="005B4CF2" w:rsidRDefault="00603B92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Д.135.Лл.270-273</w:t>
            </w:r>
          </w:p>
          <w:p w:rsidR="00A67B10" w:rsidRPr="005B4CF2" w:rsidRDefault="00A67B10" w:rsidP="00A67B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10.08.1962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охране рыбных запасов и их воспроизводства в водоемах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Норило-Пясинского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бассейна. Постановление исполкома № 205</w:t>
            </w:r>
          </w:p>
          <w:p w:rsidR="00603B92" w:rsidRDefault="00603B92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Д.160.Л.40-41</w:t>
            </w:r>
          </w:p>
          <w:p w:rsidR="00A67B10" w:rsidRPr="005B4CF2" w:rsidRDefault="00A67B10" w:rsidP="00A67B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24.08.1962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общественных инспекторов по охране природы и зеленых насаждений. Решение исполкома № 221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B4CF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5B4CF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Д.160.</w:t>
            </w:r>
            <w:r w:rsidR="00A67B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67B10">
              <w:rPr>
                <w:rFonts w:ascii="Times New Roman" w:hAnsi="Times New Roman" w:cs="Times New Roman"/>
                <w:sz w:val="24"/>
                <w:szCs w:val="24"/>
              </w:rPr>
              <w:t>. 72</w:t>
            </w:r>
            <w:r w:rsidR="00603B92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02.11.1962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охране природы в районе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исполкома № 273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B4CF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</w:t>
            </w:r>
            <w:r w:rsidR="005B4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B10" w:rsidRPr="005B4CF2" w:rsidRDefault="005B4CF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Д.160.Л. 198</w:t>
            </w: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14.12.1962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городского отделения Общества охраны природы. Решение исполкома № 296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B4CF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5B4CF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Д.160.</w:t>
            </w:r>
            <w:r w:rsidR="00A67B10">
              <w:rPr>
                <w:rFonts w:ascii="Times New Roman" w:hAnsi="Times New Roman" w:cs="Times New Roman"/>
                <w:sz w:val="24"/>
                <w:szCs w:val="24"/>
              </w:rPr>
              <w:t>Л. 276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14.12.1962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запрещении сруба хвойных деревьев в окрестностях города. Решение исполкома № 305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Д.160.Л.284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05" w:rsidRDefault="00A91305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28.06.1963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решения исполкома горсовета № 273 от 2.09.62 г. «Об охране природы в районе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Решение исполкома № 173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Д.174.Лл.31-33</w:t>
            </w:r>
          </w:p>
          <w:p w:rsidR="00A67B10" w:rsidRPr="005B4CF2" w:rsidRDefault="00A67B10" w:rsidP="00A67B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09.08.1963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общественных инспекторов охраны природы. Решение исполкома № 217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Д.197.Л.116</w:t>
            </w:r>
          </w:p>
          <w:p w:rsidR="00A67B10" w:rsidRPr="009551CB" w:rsidRDefault="00A67B10" w:rsidP="00A67B1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11.10.1963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общественных инспекторов охраны природы. Решение исполкома № 278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03B92">
              <w:rPr>
                <w:rFonts w:ascii="Times New Roman" w:hAnsi="Times New Roman" w:cs="Times New Roman"/>
                <w:sz w:val="24"/>
                <w:szCs w:val="24"/>
              </w:rPr>
              <w:t>178.Лл.11-13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B" w:rsidRPr="001A5BB9" w:rsidTr="00075E9B">
        <w:tc>
          <w:tcPr>
            <w:tcW w:w="851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B10" w:rsidRPr="001A5BB9" w:rsidTr="00075E9B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25.10.1963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образовании зеленой зоны вокруг Норильска. Решение исполкома № 291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Д.178,179.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Лл.50,53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20.02.1964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охране природы в окрестностях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г.Норильска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поселков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Ф.Р-1.Оп.1.Д.194.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57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13.05.1966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мерах улучшения работы по охране водоемов и атмосферного воздуха от промышленных загрязнений. Решение исполкома № 117</w:t>
            </w:r>
          </w:p>
          <w:p w:rsidR="00A67B10" w:rsidRPr="009551CB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Ф.Р-1.Оп.1.Д.250.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32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17.06.1966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охране лесов и тундры от пожаров. Решение исполкома № 151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Д.250.Лл.102-103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28.04.1967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заготовки и сдачи лома черных и цветных металлов на 1967 год по г. Норильску. Решение исполкома № 80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 Д.287.Лл.7-9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09.06.1967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охране лесов и тундры от пожаров. Решение исполкома № 142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Д.287.Лл.112-113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26.07.1968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упорядочении любительского лова рыбы и соблюдении правил рыболовства. Решение исполкома № 180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603B92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Д.310.Л.162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13.09.1968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зон санитарной охраны источника водоснабжения на реке Норилке. Решение исполкома № 208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03B92">
              <w:rPr>
                <w:rFonts w:ascii="Times New Roman" w:hAnsi="Times New Roman" w:cs="Times New Roman"/>
                <w:sz w:val="24"/>
                <w:szCs w:val="24"/>
              </w:rPr>
              <w:t>310.Лл.235-236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24.04.1970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мерах борьбы с лесными пожарами.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106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92" w:rsidRDefault="00603B92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05" w:rsidRDefault="00A91305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05" w:rsidRDefault="00A91305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3B9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Д.374</w:t>
            </w:r>
            <w:r w:rsidR="00603B92">
              <w:rPr>
                <w:rFonts w:ascii="Times New Roman" w:hAnsi="Times New Roman" w:cs="Times New Roman"/>
                <w:sz w:val="24"/>
                <w:szCs w:val="24"/>
              </w:rPr>
              <w:t>.Лл.150-154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08.10.1971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охране дикого северног</w:t>
            </w:r>
            <w:r w:rsidR="00AE06F6">
              <w:rPr>
                <w:rFonts w:ascii="Times New Roman" w:hAnsi="Times New Roman" w:cs="Times New Roman"/>
                <w:sz w:val="24"/>
                <w:szCs w:val="24"/>
              </w:rPr>
              <w:t>о оленя. Решение исполкома № 240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Д.430</w:t>
            </w:r>
            <w:r w:rsidR="00AE06F6">
              <w:rPr>
                <w:rFonts w:ascii="Times New Roman" w:hAnsi="Times New Roman" w:cs="Times New Roman"/>
                <w:sz w:val="24"/>
                <w:szCs w:val="24"/>
              </w:rPr>
              <w:t>.Л.50</w:t>
            </w: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31.08.1972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социалистических обязательствах по охране природы. Решение исполкома № 255 </w:t>
            </w:r>
          </w:p>
          <w:p w:rsidR="00AE06F6" w:rsidRDefault="00AE06F6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.Д.480</w:t>
            </w:r>
            <w:r w:rsidR="00AE06F6">
              <w:rPr>
                <w:rFonts w:ascii="Times New Roman" w:hAnsi="Times New Roman" w:cs="Times New Roman"/>
                <w:sz w:val="24"/>
                <w:szCs w:val="24"/>
              </w:rPr>
              <w:t>.Л.198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29.12.1972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усилению борьбы с нарушениями правил охоты и рыболовства. Решение исполкома № 369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B" w:rsidRDefault="00075E9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75E9B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Д.484</w:t>
            </w:r>
            <w:r w:rsidR="00AE06F6">
              <w:rPr>
                <w:rFonts w:ascii="Times New Roman" w:hAnsi="Times New Roman" w:cs="Times New Roman"/>
                <w:sz w:val="24"/>
                <w:szCs w:val="24"/>
              </w:rPr>
              <w:t>.Л.120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B" w:rsidRPr="001A5BB9" w:rsidTr="00075E9B">
        <w:tc>
          <w:tcPr>
            <w:tcW w:w="851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B10" w:rsidRPr="001A5BB9" w:rsidTr="00075E9B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02.05.1973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поощрении общественных охотинспекторов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Норильской зоны. Решение исполкома № 145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Ф.Р-1.Оп.1.Д.</w:t>
            </w:r>
            <w:r w:rsidR="00AE06F6">
              <w:rPr>
                <w:rFonts w:ascii="Times New Roman" w:hAnsi="Times New Roman" w:cs="Times New Roman"/>
                <w:sz w:val="24"/>
                <w:szCs w:val="24"/>
              </w:rPr>
              <w:t>517.Л.213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12.10.1973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зоны запрета охоты и промысла в границах землепользования города Норильска. Решение исполкома № 300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926F7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Д.525</w:t>
            </w:r>
            <w:r w:rsidR="008926F7">
              <w:rPr>
                <w:rFonts w:ascii="Times New Roman" w:hAnsi="Times New Roman" w:cs="Times New Roman"/>
                <w:sz w:val="24"/>
                <w:szCs w:val="24"/>
              </w:rPr>
              <w:t>.Лл.180-181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14.12.1973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любительской охоты в окрестностях города Норильска и прилегающих к нему поселков. Решение исполкома № 356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612A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Д.527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.Лл.33-34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08.02.1974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устранению недостатков по охране дикого северного оленя, отмеченных в корреспонденции «Олени в западне» («Комсомольская правда № 19 от 23.01.1974 года»). Решение исполкома № 35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612A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Д.556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.Лл.157-158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22.04.1974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хозяйственно-питьевой водой предприятий комбината и города. Решение исполкома № 110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612A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Д.559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.Лл.5-8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31.05.1974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борьбы с лесными пожарами. Решение исполкома № 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CB" w:rsidRDefault="009551C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612A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Д.561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.Лл.169-174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26.09.1975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усилении охраны дикого северного оленя во время осенней миграции. Решение исполкома № 316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612A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Д.621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.Лл.144-145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16.01.1976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упорядочении любительской охоты в землепользовании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г.Норильска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01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исполкома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612A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Д.669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.Лл.62-63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14.05.1976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2-месячника по организации социалистического соревнования между микрорайонами города и поселков по благоустройству, озеленению и улучшению санитарного состояния. Решение исполкома № 163 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612A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Д.674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.Лл.75-78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24.12.1976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запрещении выдачи разрешений Таймырским лесничеством на мелкий отпуск леса, на порубку елок и елочного лапника на территории города Норильска и поселков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исполкома № 446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612A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Д.683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.Лл.58-59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24.12.1976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заповедной зоны отдыха трудящихся города Норильска и прилегающих поселков в районе Красных камней. Решение исполкома № 468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0612A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Д.683</w:t>
            </w:r>
            <w:r w:rsidR="0060612A">
              <w:rPr>
                <w:rFonts w:ascii="Times New Roman" w:hAnsi="Times New Roman" w:cs="Times New Roman"/>
                <w:sz w:val="24"/>
                <w:szCs w:val="24"/>
              </w:rPr>
              <w:t>.Лл.340-343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B" w:rsidRPr="001A5BB9" w:rsidTr="00075E9B">
        <w:tc>
          <w:tcPr>
            <w:tcW w:w="851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B10" w:rsidRPr="001A5BB9" w:rsidTr="00075E9B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13.05.1977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городского рейда по проверке выполнения закона «Об охране природы в РСФСР». Решение исполкома № 150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A4557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Д.748</w:t>
            </w:r>
            <w:r w:rsidR="005A4557">
              <w:rPr>
                <w:rFonts w:ascii="Times New Roman" w:hAnsi="Times New Roman" w:cs="Times New Roman"/>
                <w:sz w:val="24"/>
                <w:szCs w:val="24"/>
              </w:rPr>
              <w:t>.лл.16-20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16.09.1977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очистных сооружений по очистке газов. Решение исполкома № 308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57" w:rsidRDefault="005A4557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A4557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Д.756</w:t>
            </w:r>
            <w:r w:rsidR="005A4557">
              <w:rPr>
                <w:rFonts w:ascii="Times New Roman" w:hAnsi="Times New Roman" w:cs="Times New Roman"/>
                <w:sz w:val="24"/>
                <w:szCs w:val="24"/>
              </w:rPr>
              <w:t>.Лл.8-9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16.12.1977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запрещении порубки хвойных деревьев. Решение исполкома № 422</w:t>
            </w:r>
          </w:p>
          <w:p w:rsidR="000E3441" w:rsidRDefault="000E3441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E3441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Д.761</w:t>
            </w:r>
            <w:r w:rsidR="0093151A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 w:rsidR="000E344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27.05.1977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газопылеулавливания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Норильском комбинате.  Совместное постановление исполкома горсовета, Таймырского окружкома профсоюза, управления Норильского комбината № 11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E3441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Д.737</w:t>
            </w:r>
            <w:r w:rsidR="000E3441">
              <w:rPr>
                <w:rFonts w:ascii="Times New Roman" w:hAnsi="Times New Roman" w:cs="Times New Roman"/>
                <w:sz w:val="24"/>
                <w:szCs w:val="24"/>
              </w:rPr>
              <w:t>Лл.138-143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30.05.1980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 1 июня по 1 августа двухмесячника по благоустройству, озеленению, улучшению санитарного состояния города и посёлков.  Решение исполкома № 182-11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E3441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Д.987</w:t>
            </w:r>
            <w:r w:rsidR="000E3441">
              <w:rPr>
                <w:rFonts w:ascii="Times New Roman" w:hAnsi="Times New Roman" w:cs="Times New Roman"/>
                <w:sz w:val="24"/>
                <w:szCs w:val="24"/>
              </w:rPr>
              <w:t>.Лл.114-117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13.06.1980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по подготовке к пожарному сезону и борьбе с лесными пожарами на территории землепользования Норильского горисполкома. Решение исполкома № 198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E3441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Д.988</w:t>
            </w:r>
            <w:r w:rsidR="000E3441">
              <w:rPr>
                <w:rFonts w:ascii="Times New Roman" w:hAnsi="Times New Roman" w:cs="Times New Roman"/>
                <w:sz w:val="24"/>
                <w:szCs w:val="24"/>
              </w:rPr>
              <w:t>.Лл.267-268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03.10.1980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охране диких северных оленей в пригородной зоне города Норильска. Решение исполкома № 319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41" w:rsidRDefault="000E3441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E3441" w:rsidRDefault="000E3441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0E3441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Д.998.Лл.6-7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12.06.1981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улучшению борьбы с браконьерством на водоемах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Норило-Пясинского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бассейна. Решение исполкома № 203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Д.1080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.Лл.15-18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10.07.1981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населения города и поселков водой гарантированного качества. Решение исполкома № 256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05" w:rsidRDefault="00A91305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Д.1082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.Лл.185-193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05" w:rsidRDefault="00A91305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23.04.1982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санитарной очистке в городе и поселках. Решение исполкома № 140</w:t>
            </w:r>
          </w:p>
          <w:p w:rsidR="00844F2F" w:rsidRDefault="00844F2F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Д.1141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.Лл.22-25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14.05.1982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городского питомника кустарниковых ив. Решение исполкома № 179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B" w:rsidRDefault="00075E9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B" w:rsidRDefault="00075E9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B" w:rsidRDefault="00075E9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2F" w:rsidRDefault="00844F2F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Д.1143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.Лл.142-143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B" w:rsidRDefault="00075E9B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B" w:rsidRDefault="00075E9B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B" w:rsidRPr="001A5BB9" w:rsidTr="00075E9B">
        <w:tc>
          <w:tcPr>
            <w:tcW w:w="851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B10" w:rsidRPr="001A5BB9" w:rsidTr="00075E9B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28.05.1982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города и поселков в 1982 году и проведении с 1 июня по 1 августа двухмесячника по благоустройству, озеленению и улучшению санитарного состояния города и поселков. Решение исполкома № 192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Д.1144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.Лл.22-25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17.09.1982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усилении охраны диких северных оленей в районе Норильска во время осенней миграции. Решение исполкома № 333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Д.1153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.Лл.120-124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31.08.1983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двухмесячника по охране осенне-нерестующих рыб. Решение исполкома № 329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2F" w:rsidRDefault="00844F2F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Д.1271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.Лл.36-37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06.01.1984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координационного Совета для контроля за охраной окружающей среды промышленного района города Норильска.  Решение исполкома    № 2</w:t>
            </w:r>
          </w:p>
          <w:p w:rsidR="009551CB" w:rsidRPr="009551CB" w:rsidRDefault="009551CB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Д.1321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.Лл.19-29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20.01.1984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Совета (штаба) по охране рыбных запасов, борьбе с браконьерством, загрязнением водоемов и хищением рыбы из государственных уловов на территории Норильского промышленного района. Решение исполкома № 25</w:t>
            </w:r>
          </w:p>
          <w:p w:rsidR="009551CB" w:rsidRPr="009551CB" w:rsidRDefault="009551CB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Д.1323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.Лл.92-93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мероприятий по подготовке к пожароопасному сезону 1984 г. и борьбе с лесными пожарами на территории землепользования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г.Норильск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исполкома № 97</w:t>
            </w:r>
          </w:p>
          <w:p w:rsidR="009551CB" w:rsidRPr="009551CB" w:rsidRDefault="009551CB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Д.1331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.Лл.100-102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16.03.1984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закреплении охотничьих угодий за норильским городским обществом охотников и рыболовов. Решение исполкома № 101</w:t>
            </w:r>
          </w:p>
          <w:p w:rsidR="00844F2F" w:rsidRDefault="00844F2F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Д.1331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.Лл.119-120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26.04.1985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исполкома горсовета по охране окружающей среды. Решение исполкома № 167</w:t>
            </w:r>
          </w:p>
          <w:p w:rsidR="00844F2F" w:rsidRDefault="00844F2F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Д.1432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.Лл.166-170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14.06.1985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улучшении качества воды и обеспечения водоснабжения в городах Норильске,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Кайеркане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исполкома № 198</w:t>
            </w:r>
          </w:p>
          <w:p w:rsidR="00A91305" w:rsidRDefault="00A91305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05" w:rsidRDefault="00A91305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F2" w:rsidRDefault="005B4CF2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44F2F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Д.1435</w:t>
            </w:r>
            <w:r w:rsidR="00844F2F">
              <w:rPr>
                <w:rFonts w:ascii="Times New Roman" w:hAnsi="Times New Roman" w:cs="Times New Roman"/>
                <w:sz w:val="24"/>
                <w:szCs w:val="24"/>
              </w:rPr>
              <w:t>.Лл.9-12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27.12.1985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специализированной добровольной народной дружины по охране и защите природных богатств, борьбе с браконьерством в составе добровольной народной дружины города Норильска. Решение исполкома № 438 </w:t>
            </w:r>
          </w:p>
          <w:p w:rsidR="00075E9B" w:rsidRDefault="00075E9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B" w:rsidRDefault="00075E9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B" w:rsidRDefault="00075E9B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B4CF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Д.1452</w:t>
            </w:r>
            <w:r w:rsidR="005B4CF2">
              <w:rPr>
                <w:rFonts w:ascii="Times New Roman" w:hAnsi="Times New Roman" w:cs="Times New Roman"/>
                <w:sz w:val="24"/>
                <w:szCs w:val="24"/>
              </w:rPr>
              <w:t>.Лл.95-101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9B" w:rsidRPr="001A5BB9" w:rsidTr="00075E9B">
        <w:tc>
          <w:tcPr>
            <w:tcW w:w="851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hideMark/>
          </w:tcPr>
          <w:p w:rsidR="00075E9B" w:rsidRPr="001A5BB9" w:rsidRDefault="00075E9B" w:rsidP="008760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B10" w:rsidRPr="001A5BB9" w:rsidTr="00075E9B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27.10.1986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производственных помещений для размещения органов госконтроля за охраной природной среды промышленного района. Постановление</w:t>
            </w:r>
            <w:r w:rsidRPr="001E5118"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74/578</w:t>
            </w:r>
          </w:p>
          <w:p w:rsidR="005501A8" w:rsidRPr="005501A8" w:rsidRDefault="005501A8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B4CF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Д.1522</w:t>
            </w:r>
            <w:r w:rsidR="005B4CF2">
              <w:rPr>
                <w:rFonts w:ascii="Times New Roman" w:hAnsi="Times New Roman" w:cs="Times New Roman"/>
                <w:sz w:val="24"/>
                <w:szCs w:val="24"/>
              </w:rPr>
              <w:t>.Лл.251-252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14.08.1987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охотничье-рыболовных баз и егерских постов Норильского общества охотников и рыболовов. Решение исполкома № 392</w:t>
            </w:r>
          </w:p>
          <w:p w:rsidR="005501A8" w:rsidRPr="005501A8" w:rsidRDefault="005501A8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B4CF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Д.1613</w:t>
            </w:r>
            <w:r w:rsidR="005B4CF2">
              <w:rPr>
                <w:rFonts w:ascii="Times New Roman" w:hAnsi="Times New Roman" w:cs="Times New Roman"/>
                <w:sz w:val="24"/>
                <w:szCs w:val="24"/>
              </w:rPr>
              <w:t>.Л.58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23.09.1987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усилении охраны диких северных оленей во время осенней миграции в границах промышленного района города Норильска. Решение исполкома № 472</w:t>
            </w:r>
          </w:p>
          <w:p w:rsidR="005501A8" w:rsidRPr="005501A8" w:rsidRDefault="005501A8" w:rsidP="00A67B1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B4CF2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Д.1615</w:t>
            </w:r>
            <w:r w:rsidR="005B4CF2">
              <w:rPr>
                <w:rFonts w:ascii="Times New Roman" w:hAnsi="Times New Roman" w:cs="Times New Roman"/>
                <w:sz w:val="24"/>
                <w:szCs w:val="24"/>
              </w:rPr>
              <w:t>.Лл.12-15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11.03.1992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единой структуры природоохранных органов НПР. Постановление главы администрации № 142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Ф.Р-1.Оп.1.Д.1997.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Лл.84-85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0" w:rsidRPr="001A5BB9" w:rsidTr="00075E9B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Pr="001A5BB9" w:rsidRDefault="00A67B10" w:rsidP="00A67B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16.07.1992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образовании городского экологического фонда. Постановление главы администрации № 854</w:t>
            </w:r>
          </w:p>
          <w:p w:rsidR="00A67B10" w:rsidRDefault="00A67B10" w:rsidP="00A67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Ф.Р-1.Оп.1.Д.2004.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136</w:t>
            </w:r>
          </w:p>
          <w:p w:rsidR="00A67B10" w:rsidRDefault="00A67B10" w:rsidP="00A67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18" w:rsidRDefault="00CE5218"/>
    <w:p w:rsidR="00CE5218" w:rsidRDefault="00CE5218" w:rsidP="00CE5218">
      <w:pPr>
        <w:tabs>
          <w:tab w:val="left" w:pos="71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архивист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Сидорук Е.М.</w:t>
      </w:r>
    </w:p>
    <w:p w:rsidR="00893AA1" w:rsidRPr="00CE5218" w:rsidRDefault="00893AA1" w:rsidP="00CE5218">
      <w:pPr>
        <w:tabs>
          <w:tab w:val="left" w:pos="71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г.</w:t>
      </w:r>
    </w:p>
    <w:sectPr w:rsidR="00893AA1" w:rsidRPr="00CE5218" w:rsidSect="00DC50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3C" w:rsidRDefault="00156E3C" w:rsidP="00DC5031">
      <w:pPr>
        <w:spacing w:after="0" w:line="240" w:lineRule="auto"/>
      </w:pPr>
      <w:r>
        <w:separator/>
      </w:r>
    </w:p>
  </w:endnote>
  <w:endnote w:type="continuationSeparator" w:id="0">
    <w:p w:rsidR="00156E3C" w:rsidRDefault="00156E3C" w:rsidP="00DC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3C" w:rsidRDefault="00156E3C" w:rsidP="00DC5031">
      <w:pPr>
        <w:spacing w:after="0" w:line="240" w:lineRule="auto"/>
      </w:pPr>
      <w:r>
        <w:separator/>
      </w:r>
    </w:p>
  </w:footnote>
  <w:footnote w:type="continuationSeparator" w:id="0">
    <w:p w:rsidR="00156E3C" w:rsidRDefault="00156E3C" w:rsidP="00DC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735395"/>
      <w:docPartObj>
        <w:docPartGallery w:val="Page Numbers (Top of Page)"/>
        <w:docPartUnique/>
      </w:docPartObj>
    </w:sdtPr>
    <w:sdtEndPr/>
    <w:sdtContent>
      <w:p w:rsidR="00893AA1" w:rsidRDefault="00893A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9B">
          <w:rPr>
            <w:noProof/>
          </w:rPr>
          <w:t>3</w:t>
        </w:r>
        <w:r>
          <w:fldChar w:fldCharType="end"/>
        </w:r>
      </w:p>
    </w:sdtContent>
  </w:sdt>
  <w:p w:rsidR="00893AA1" w:rsidRDefault="00893A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223C2"/>
    <w:multiLevelType w:val="hybridMultilevel"/>
    <w:tmpl w:val="F3941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D4"/>
    <w:rsid w:val="00023103"/>
    <w:rsid w:val="00046585"/>
    <w:rsid w:val="00075E9B"/>
    <w:rsid w:val="00076010"/>
    <w:rsid w:val="000C6B20"/>
    <w:rsid w:val="000E0E99"/>
    <w:rsid w:val="000E3441"/>
    <w:rsid w:val="001047F8"/>
    <w:rsid w:val="00111478"/>
    <w:rsid w:val="0012092C"/>
    <w:rsid w:val="001343C9"/>
    <w:rsid w:val="00134513"/>
    <w:rsid w:val="00156E3C"/>
    <w:rsid w:val="00180836"/>
    <w:rsid w:val="00184240"/>
    <w:rsid w:val="001A5BB9"/>
    <w:rsid w:val="001C1788"/>
    <w:rsid w:val="001C3CF3"/>
    <w:rsid w:val="001D1DD2"/>
    <w:rsid w:val="001E5118"/>
    <w:rsid w:val="002259E4"/>
    <w:rsid w:val="002840AB"/>
    <w:rsid w:val="00295008"/>
    <w:rsid w:val="002C77B4"/>
    <w:rsid w:val="002F65AD"/>
    <w:rsid w:val="00311A31"/>
    <w:rsid w:val="003704F6"/>
    <w:rsid w:val="0038182B"/>
    <w:rsid w:val="0040010E"/>
    <w:rsid w:val="00416B26"/>
    <w:rsid w:val="00435027"/>
    <w:rsid w:val="00453036"/>
    <w:rsid w:val="004633B7"/>
    <w:rsid w:val="00464FEB"/>
    <w:rsid w:val="00473011"/>
    <w:rsid w:val="004940C0"/>
    <w:rsid w:val="004A56C5"/>
    <w:rsid w:val="004C7F52"/>
    <w:rsid w:val="004D3494"/>
    <w:rsid w:val="004D58CB"/>
    <w:rsid w:val="0051058B"/>
    <w:rsid w:val="0052315B"/>
    <w:rsid w:val="0052605E"/>
    <w:rsid w:val="00540081"/>
    <w:rsid w:val="005501A8"/>
    <w:rsid w:val="00550E0C"/>
    <w:rsid w:val="00565907"/>
    <w:rsid w:val="005728B6"/>
    <w:rsid w:val="00590BE9"/>
    <w:rsid w:val="005A0988"/>
    <w:rsid w:val="005A4557"/>
    <w:rsid w:val="005B00CD"/>
    <w:rsid w:val="005B4CF2"/>
    <w:rsid w:val="00603B92"/>
    <w:rsid w:val="00605E81"/>
    <w:rsid w:val="0060612A"/>
    <w:rsid w:val="00645599"/>
    <w:rsid w:val="00647081"/>
    <w:rsid w:val="00661EFB"/>
    <w:rsid w:val="0069707C"/>
    <w:rsid w:val="006B08DD"/>
    <w:rsid w:val="006D2E62"/>
    <w:rsid w:val="00756DB6"/>
    <w:rsid w:val="00761E07"/>
    <w:rsid w:val="0076610A"/>
    <w:rsid w:val="007829A7"/>
    <w:rsid w:val="00796063"/>
    <w:rsid w:val="007B564E"/>
    <w:rsid w:val="007C461F"/>
    <w:rsid w:val="007D3ED4"/>
    <w:rsid w:val="007E003F"/>
    <w:rsid w:val="007E0D46"/>
    <w:rsid w:val="00832263"/>
    <w:rsid w:val="00844F2F"/>
    <w:rsid w:val="0085704A"/>
    <w:rsid w:val="0085705C"/>
    <w:rsid w:val="00877931"/>
    <w:rsid w:val="008926F7"/>
    <w:rsid w:val="00893AA1"/>
    <w:rsid w:val="008D6153"/>
    <w:rsid w:val="008F3E64"/>
    <w:rsid w:val="0093151A"/>
    <w:rsid w:val="009551CB"/>
    <w:rsid w:val="00982C62"/>
    <w:rsid w:val="009F6E54"/>
    <w:rsid w:val="00A23100"/>
    <w:rsid w:val="00A4150E"/>
    <w:rsid w:val="00A45FFD"/>
    <w:rsid w:val="00A64161"/>
    <w:rsid w:val="00A67B10"/>
    <w:rsid w:val="00A81323"/>
    <w:rsid w:val="00A901AF"/>
    <w:rsid w:val="00A91305"/>
    <w:rsid w:val="00A916EF"/>
    <w:rsid w:val="00A921C0"/>
    <w:rsid w:val="00AA20CC"/>
    <w:rsid w:val="00AB1F0F"/>
    <w:rsid w:val="00AD7BF8"/>
    <w:rsid w:val="00AE06F6"/>
    <w:rsid w:val="00B00820"/>
    <w:rsid w:val="00B23555"/>
    <w:rsid w:val="00B51CBD"/>
    <w:rsid w:val="00B76668"/>
    <w:rsid w:val="00B8693E"/>
    <w:rsid w:val="00B93784"/>
    <w:rsid w:val="00BA52F8"/>
    <w:rsid w:val="00BA7A0D"/>
    <w:rsid w:val="00BB15D5"/>
    <w:rsid w:val="00BB3203"/>
    <w:rsid w:val="00BC0F72"/>
    <w:rsid w:val="00BC2B75"/>
    <w:rsid w:val="00BF762F"/>
    <w:rsid w:val="00C10E91"/>
    <w:rsid w:val="00C20B3B"/>
    <w:rsid w:val="00C215BF"/>
    <w:rsid w:val="00C25F12"/>
    <w:rsid w:val="00C325DF"/>
    <w:rsid w:val="00C3535F"/>
    <w:rsid w:val="00C36E1A"/>
    <w:rsid w:val="00C418D8"/>
    <w:rsid w:val="00C57A61"/>
    <w:rsid w:val="00C8763C"/>
    <w:rsid w:val="00CC078B"/>
    <w:rsid w:val="00CE5218"/>
    <w:rsid w:val="00CE563D"/>
    <w:rsid w:val="00D2043C"/>
    <w:rsid w:val="00D26BE9"/>
    <w:rsid w:val="00D3465A"/>
    <w:rsid w:val="00D3729B"/>
    <w:rsid w:val="00D43335"/>
    <w:rsid w:val="00D56E56"/>
    <w:rsid w:val="00D76BCF"/>
    <w:rsid w:val="00D90A6D"/>
    <w:rsid w:val="00DC00E0"/>
    <w:rsid w:val="00DC5031"/>
    <w:rsid w:val="00DE1AD3"/>
    <w:rsid w:val="00DF3F8C"/>
    <w:rsid w:val="00E002A6"/>
    <w:rsid w:val="00E90378"/>
    <w:rsid w:val="00E93CE0"/>
    <w:rsid w:val="00EE6EA8"/>
    <w:rsid w:val="00F2749F"/>
    <w:rsid w:val="00F45CF1"/>
    <w:rsid w:val="00F82BD0"/>
    <w:rsid w:val="00FA405C"/>
    <w:rsid w:val="00FD0F5A"/>
    <w:rsid w:val="00FD10FE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50F1-04E6-4C13-A614-C3AA0D3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B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235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35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35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35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35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355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5031"/>
  </w:style>
  <w:style w:type="paragraph" w:styleId="ad">
    <w:name w:val="footer"/>
    <w:basedOn w:val="a"/>
    <w:link w:val="ae"/>
    <w:uiPriority w:val="99"/>
    <w:unhideWhenUsed/>
    <w:rsid w:val="00DC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9E5C-31AA-478C-91F2-62BD8421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Евгения Михайловна</dc:creator>
  <cp:keywords/>
  <dc:description/>
  <cp:lastModifiedBy>Сидорук Евгения Михайловна</cp:lastModifiedBy>
  <cp:revision>62</cp:revision>
  <cp:lastPrinted>2015-05-18T03:07:00Z</cp:lastPrinted>
  <dcterms:created xsi:type="dcterms:W3CDTF">2015-04-13T08:05:00Z</dcterms:created>
  <dcterms:modified xsi:type="dcterms:W3CDTF">2015-05-27T07:35:00Z</dcterms:modified>
</cp:coreProperties>
</file>