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1015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_GoBack"/>
      <w:bookmarkEnd w:id="1"/>
    </w:p>
    <w:p w:rsidR="00E73558" w:rsidRDefault="00E73558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10B8A" w:rsidRPr="00310B8A" w:rsidRDefault="00310B8A" w:rsidP="002F01C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B8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F01C4" w:rsidRPr="002F01C4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территории, предназначенной для размещения линейных объектов по проекту: ПАО «ГМК «Норильский никель» Заполярный филиал. </w:t>
      </w:r>
      <w:proofErr w:type="spellStart"/>
      <w:r w:rsidR="002F01C4" w:rsidRPr="002F01C4">
        <w:rPr>
          <w:rFonts w:ascii="Times New Roman" w:eastAsia="Times New Roman" w:hAnsi="Times New Roman" w:cs="Times New Roman"/>
          <w:sz w:val="26"/>
          <w:szCs w:val="26"/>
        </w:rPr>
        <w:t>Надеждинский</w:t>
      </w:r>
      <w:proofErr w:type="spellEnd"/>
      <w:r w:rsidR="002F01C4" w:rsidRPr="002F01C4">
        <w:rPr>
          <w:rFonts w:ascii="Times New Roman" w:eastAsia="Times New Roman" w:hAnsi="Times New Roman" w:cs="Times New Roman"/>
          <w:sz w:val="26"/>
          <w:szCs w:val="26"/>
        </w:rPr>
        <w:t xml:space="preserve"> металлургический завод имени Б.И. Колесникова. Нейтрализация серной кислоты по адресу: Российская Федерация, Красноярский край, городской округ город Норильск, город Норильск, территория «Автодорога Норильск-</w:t>
      </w:r>
      <w:proofErr w:type="spellStart"/>
      <w:r w:rsidR="002F01C4" w:rsidRPr="002F01C4">
        <w:rPr>
          <w:rFonts w:ascii="Times New Roman" w:eastAsia="Times New Roman" w:hAnsi="Times New Roman" w:cs="Times New Roman"/>
          <w:sz w:val="26"/>
          <w:szCs w:val="26"/>
        </w:rPr>
        <w:t>Алыкель</w:t>
      </w:r>
      <w:proofErr w:type="spellEnd"/>
      <w:r w:rsidR="002F01C4" w:rsidRPr="002F01C4">
        <w:rPr>
          <w:rFonts w:ascii="Times New Roman" w:eastAsia="Times New Roman" w:hAnsi="Times New Roman" w:cs="Times New Roman"/>
          <w:sz w:val="26"/>
          <w:szCs w:val="26"/>
        </w:rPr>
        <w:t>, 12 км», № 24К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310B8A" w:rsidRDefault="00310B8A" w:rsidP="002F01C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B8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F01C4" w:rsidRPr="002F01C4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территории, предназначенной для размещения линейного объекта «ВЛ-110 </w:t>
      </w:r>
      <w:proofErr w:type="spellStart"/>
      <w:r w:rsidR="002F01C4" w:rsidRPr="002F01C4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spellEnd"/>
      <w:r w:rsidR="002F01C4" w:rsidRPr="002F01C4">
        <w:rPr>
          <w:rFonts w:ascii="Times New Roman" w:eastAsia="Times New Roman" w:hAnsi="Times New Roman" w:cs="Times New Roman"/>
          <w:sz w:val="26"/>
          <w:szCs w:val="26"/>
        </w:rPr>
        <w:t xml:space="preserve"> ЛЭП-139, ЛЭП-140»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6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05B" w:rsidRPr="0091005B" w:rsidRDefault="00DF0813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 w:rsidRPr="002C406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C40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406A" w:rsidRPr="002C406A">
        <w:rPr>
          <w:rFonts w:ascii="Times New Roman" w:eastAsia="Times New Roman" w:hAnsi="Times New Roman" w:cs="Times New Roman"/>
          <w:sz w:val="26"/>
          <w:szCs w:val="26"/>
        </w:rPr>
        <w:t>4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9</w:t>
      </w:r>
      <w:r w:rsidR="002C406A" w:rsidRPr="002C40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005B" w:rsidRPr="0091005B">
        <w:rPr>
          <w:rFonts w:ascii="Times New Roman" w:eastAsia="Times New Roman" w:hAnsi="Times New Roman" w:cs="Times New Roman"/>
          <w:sz w:val="26"/>
          <w:szCs w:val="26"/>
        </w:rPr>
        <w:t>человека, в том числе:</w:t>
      </w:r>
    </w:p>
    <w:p w:rsidR="0091005B" w:rsidRDefault="0091005B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310B8A" w:rsidRPr="0091005B" w:rsidRDefault="00310B8A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14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9F7F75" w:rsidRPr="009F7F75" w:rsidRDefault="0091005B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91005B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24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14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25 от 14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05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9, № 2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6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5.0</w:t>
      </w:r>
      <w:r w:rsidR="002F01C4">
        <w:rPr>
          <w:rFonts w:ascii="Times New Roman" w:eastAsia="Times New Roman" w:hAnsi="Times New Roman" w:cs="Times New Roman"/>
          <w:sz w:val="26"/>
          <w:szCs w:val="26"/>
        </w:rPr>
        <w:t>5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.2019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E73558">
        <w:rPr>
          <w:rFonts w:ascii="Times New Roman" w:hAnsi="Times New Roman" w:cs="Times New Roman"/>
          <w:sz w:val="26"/>
          <w:szCs w:val="26"/>
        </w:rPr>
        <w:t>ам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</w:t>
      </w:r>
      <w:r w:rsidRPr="00816020">
        <w:rPr>
          <w:rFonts w:ascii="Times New Roman" w:hAnsi="Times New Roman" w:cs="Times New Roman"/>
          <w:sz w:val="26"/>
          <w:szCs w:val="26"/>
        </w:rPr>
        <w:lastRenderedPageBreak/>
        <w:t>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</w:t>
      </w:r>
      <w:r w:rsidR="00E73558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E73558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E73558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73558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одобрен</w:t>
      </w:r>
      <w:r w:rsidR="00E73558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олы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310B8A" w:rsidRDefault="00310B8A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B8A" w:rsidRDefault="00310B8A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99167D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062A" w:rsidRDefault="00A920D9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9167D">
        <w:rPr>
          <w:rFonts w:ascii="Times New Roman" w:hAnsi="Times New Roman" w:cs="Times New Roman"/>
          <w:sz w:val="26"/>
          <w:szCs w:val="26"/>
        </w:rPr>
        <w:t>Т</w:t>
      </w:r>
      <w:r w:rsidR="0099167D" w:rsidRPr="0099167D">
        <w:rPr>
          <w:rFonts w:ascii="Times New Roman" w:hAnsi="Times New Roman" w:cs="Times New Roman"/>
          <w:sz w:val="26"/>
          <w:szCs w:val="26"/>
        </w:rPr>
        <w:t>.</w:t>
      </w:r>
      <w:r w:rsidR="0099167D">
        <w:rPr>
          <w:rFonts w:ascii="Times New Roman" w:hAnsi="Times New Roman" w:cs="Times New Roman"/>
          <w:sz w:val="26"/>
          <w:szCs w:val="26"/>
        </w:rPr>
        <w:t>М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. </w:t>
      </w:r>
      <w:r w:rsidR="0099167D"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2C406A">
      <w:pgSz w:w="11906" w:h="16838"/>
      <w:pgMar w:top="1135" w:right="56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2C406A"/>
    <w:rsid w:val="002D39F4"/>
    <w:rsid w:val="002F01C4"/>
    <w:rsid w:val="00310B8A"/>
    <w:rsid w:val="00361511"/>
    <w:rsid w:val="00383C4C"/>
    <w:rsid w:val="003F5F4B"/>
    <w:rsid w:val="00816020"/>
    <w:rsid w:val="0091005B"/>
    <w:rsid w:val="00982B7D"/>
    <w:rsid w:val="0099167D"/>
    <w:rsid w:val="009F7F75"/>
    <w:rsid w:val="00A313D0"/>
    <w:rsid w:val="00A743D5"/>
    <w:rsid w:val="00A920D9"/>
    <w:rsid w:val="00B16995"/>
    <w:rsid w:val="00BC580A"/>
    <w:rsid w:val="00C37216"/>
    <w:rsid w:val="00D6062A"/>
    <w:rsid w:val="00DF0813"/>
    <w:rsid w:val="00E266D1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23</cp:revision>
  <cp:lastPrinted>2018-12-27T03:15:00Z</cp:lastPrinted>
  <dcterms:created xsi:type="dcterms:W3CDTF">2018-06-28T04:02:00Z</dcterms:created>
  <dcterms:modified xsi:type="dcterms:W3CDTF">2019-05-16T01:43:00Z</dcterms:modified>
</cp:coreProperties>
</file>